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EB" w:rsidRDefault="001A31EB" w:rsidP="001A31EB">
      <w:pPr>
        <w:pStyle w:val="a3"/>
        <w:shd w:val="clear" w:color="auto" w:fill="FFFFFF"/>
        <w:spacing w:after="165" w:afterAutospacing="0"/>
        <w:rPr>
          <w:rFonts w:ascii="Tahoma" w:hAnsi="Tahoma" w:cs="Tahoma"/>
          <w:color w:val="173B51"/>
          <w:sz w:val="21"/>
          <w:szCs w:val="21"/>
        </w:rPr>
      </w:pPr>
      <w:proofErr w:type="spellStart"/>
      <w:r>
        <w:rPr>
          <w:color w:val="173B51"/>
        </w:rPr>
        <w:t>Разумейкин</w:t>
      </w:r>
      <w:proofErr w:type="spellEnd"/>
      <w:r>
        <w:rPr>
          <w:color w:val="173B51"/>
        </w:rPr>
        <w:t xml:space="preserve"> - </w:t>
      </w:r>
      <w:hyperlink r:id="rId5" w:history="1">
        <w:r>
          <w:rPr>
            <w:rStyle w:val="a4"/>
            <w:color w:val="0563C1"/>
            <w:sz w:val="21"/>
            <w:szCs w:val="21"/>
          </w:rPr>
          <w:t>https://www.razumeykin.ru/zadaniya</w:t>
        </w:r>
      </w:hyperlink>
    </w:p>
    <w:p w:rsidR="001A31EB" w:rsidRDefault="001A31EB" w:rsidP="001A31EB">
      <w:pPr>
        <w:pStyle w:val="a3"/>
        <w:shd w:val="clear" w:color="auto" w:fill="FFFFFF"/>
        <w:spacing w:after="165" w:afterAutospacing="0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>Детское творчество и развитие - </w:t>
      </w:r>
      <w:hyperlink r:id="rId6" w:history="1">
        <w:r>
          <w:rPr>
            <w:rStyle w:val="a4"/>
            <w:color w:val="0563C1"/>
            <w:sz w:val="21"/>
            <w:szCs w:val="21"/>
          </w:rPr>
          <w:t>http://detkam.e-papa.ru/</w:t>
        </w:r>
      </w:hyperlink>
    </w:p>
    <w:p w:rsidR="001A31EB" w:rsidRDefault="001A31EB" w:rsidP="001A31EB">
      <w:pPr>
        <w:pStyle w:val="a3"/>
        <w:shd w:val="clear" w:color="auto" w:fill="FFFFFF"/>
        <w:spacing w:after="165" w:afterAutospacing="0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>Почемучка - </w:t>
      </w:r>
      <w:hyperlink r:id="rId7" w:history="1">
        <w:r>
          <w:rPr>
            <w:rStyle w:val="a4"/>
            <w:color w:val="0563C1"/>
            <w:sz w:val="21"/>
            <w:szCs w:val="21"/>
          </w:rPr>
          <w:t>https://pochemu4ka.ru/</w:t>
        </w:r>
      </w:hyperlink>
    </w:p>
    <w:p w:rsidR="001A31EB" w:rsidRDefault="001A31EB" w:rsidP="001A31EB">
      <w:pPr>
        <w:pStyle w:val="a3"/>
        <w:shd w:val="clear" w:color="auto" w:fill="FFFFFF"/>
        <w:spacing w:after="165" w:afterAutospacing="0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>Портал "Солнышко" - </w:t>
      </w:r>
      <w:hyperlink r:id="rId8" w:history="1">
        <w:r>
          <w:rPr>
            <w:rStyle w:val="a4"/>
            <w:color w:val="0563C1"/>
            <w:sz w:val="21"/>
            <w:szCs w:val="21"/>
          </w:rPr>
          <w:t>https://solnet.ee/</w:t>
        </w:r>
      </w:hyperlink>
    </w:p>
    <w:p w:rsidR="001A31EB" w:rsidRDefault="001A31EB" w:rsidP="001A31EB">
      <w:pPr>
        <w:pStyle w:val="a3"/>
        <w:shd w:val="clear" w:color="auto" w:fill="FFFFFF"/>
        <w:spacing w:after="165" w:afterAutospacing="0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>Игры на внимание и память - </w:t>
      </w:r>
      <w:hyperlink r:id="rId9" w:history="1">
        <w:r>
          <w:rPr>
            <w:rStyle w:val="a4"/>
            <w:color w:val="0563C1"/>
            <w:sz w:val="21"/>
            <w:szCs w:val="21"/>
          </w:rPr>
          <w:t>https://www.igraemsa.ru/igry-dlja-detej/igry-na-vnimanie-i-pamjat</w:t>
        </w:r>
      </w:hyperlink>
    </w:p>
    <w:p w:rsidR="001A31EB" w:rsidRDefault="001A31EB" w:rsidP="001A31EB">
      <w:pPr>
        <w:pStyle w:val="a3"/>
        <w:shd w:val="clear" w:color="auto" w:fill="FFFFFF"/>
        <w:spacing w:after="165" w:afterAutospacing="0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>Развитие ребенка - </w:t>
      </w:r>
      <w:hyperlink r:id="rId10" w:history="1">
        <w:r>
          <w:rPr>
            <w:rStyle w:val="a4"/>
            <w:color w:val="0563C1"/>
            <w:sz w:val="21"/>
            <w:szCs w:val="21"/>
          </w:rPr>
          <w:t>https://childdevelop.ru/worksheets/tag-detsad-sortpop</w:t>
        </w:r>
      </w:hyperlink>
    </w:p>
    <w:p w:rsidR="00A37E57" w:rsidRDefault="001A31EB">
      <w:bookmarkStart w:id="0" w:name="_GoBack"/>
      <w:bookmarkEnd w:id="0"/>
    </w:p>
    <w:sectPr w:rsidR="00A3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90"/>
    <w:rsid w:val="001A31EB"/>
    <w:rsid w:val="002C6990"/>
    <w:rsid w:val="003A6B9A"/>
    <w:rsid w:val="00B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et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hemu4k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kam.e-pa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azumeykin.ru/zadaniya" TargetMode="External"/><Relationship Id="rId10" Type="http://schemas.openxmlformats.org/officeDocument/2006/relationships/hyperlink" Target="https://childdevelop.ru/worksheets/tag-detsad-sortp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igry-na-vnimanie-i-pamj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</cp:revision>
  <dcterms:created xsi:type="dcterms:W3CDTF">2020-11-29T14:19:00Z</dcterms:created>
  <dcterms:modified xsi:type="dcterms:W3CDTF">2020-11-29T14:19:00Z</dcterms:modified>
</cp:coreProperties>
</file>